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 ЧЕРНЯНСКОГО РАЙОНА БЕЛГОРОДСКОЙ ОБЛАСТИ</w:t>
      </w: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>31  января   2019 г.</w:t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  <w:t xml:space="preserve">№   </w:t>
      </w:r>
      <w:r w:rsidRPr="00D816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 </w:t>
      </w:r>
      <w:r w:rsidRPr="00D81600">
        <w:rPr>
          <w:rFonts w:ascii="Times New Roman" w:hAnsi="Times New Roman" w:cs="Times New Roman"/>
          <w:b/>
          <w:sz w:val="28"/>
          <w:szCs w:val="28"/>
        </w:rPr>
        <w:t xml:space="preserve">О  создании  условий  </w:t>
      </w:r>
      <w:proofErr w:type="gramStart"/>
      <w:r w:rsidRPr="00D8160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 xml:space="preserve"> исполнения   наказаний  </w:t>
      </w:r>
      <w:proofErr w:type="gramStart"/>
      <w:r w:rsidRPr="00D816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1600"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End"/>
      <w:r w:rsidRPr="00D81600">
        <w:rPr>
          <w:rFonts w:ascii="Times New Roman" w:hAnsi="Times New Roman" w:cs="Times New Roman"/>
          <w:b/>
          <w:sz w:val="28"/>
          <w:szCs w:val="28"/>
        </w:rPr>
        <w:t xml:space="preserve">  обязательных  работ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 xml:space="preserve"> на территории Лубянского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816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 2004 года          № 177-ФЗ «О введении в действие Уголовного кодекса Российской Федерации о наказании в виде обязательных работ», Федеральным законом  от 08 июня 2012 года  № 65-ФЗ « О внесении изменений в кодекс Российской Федерации об  административных правонарушениях»,   Федеральным  законом от 02.10.2007 года № 229-ФЗ « Об исполнительном производстве»,  Федеральным  законом от 05.04.2013 года № 49-ФЗ « О внесении</w:t>
      </w:r>
      <w:proofErr w:type="gramEnd"/>
      <w:r w:rsidRPr="00D81600">
        <w:rPr>
          <w:rFonts w:ascii="Times New Roman" w:hAnsi="Times New Roman" w:cs="Times New Roman"/>
          <w:sz w:val="28"/>
          <w:szCs w:val="28"/>
        </w:rPr>
        <w:t xml:space="preserve"> изменений  в Федеральный закон « Об исполнительном производстве»,  постановлением администрации муниципального района « Чернянский район» Белгородской области от 11 января 2019 г № 4 «О создании условий для исполнения наказаний в виде обязательных работ на территории Чернянского района »    администрация Лубянского сельск</w:t>
      </w:r>
      <w:r w:rsidRPr="00D81600">
        <w:rPr>
          <w:rFonts w:ascii="Times New Roman" w:hAnsi="Times New Roman" w:cs="Times New Roman"/>
          <w:sz w:val="28"/>
          <w:szCs w:val="28"/>
        </w:rPr>
        <w:t>о</w:t>
      </w:r>
      <w:r w:rsidRPr="00D81600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proofErr w:type="gramStart"/>
      <w:r w:rsidRPr="00D816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8160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816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1600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1.  Утвердить перечень видов общественно-полезных работ, на которых может использоваться труд осужденных на территории администрации Лубянского   сельского поселения (прилагается)</w:t>
      </w:r>
      <w:proofErr w:type="gramStart"/>
      <w:r w:rsidRPr="00D816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2.  Осуществлять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осуждёнными опреде</w:t>
      </w:r>
      <w:r w:rsidRPr="00D81600">
        <w:rPr>
          <w:rFonts w:ascii="Times New Roman" w:hAnsi="Times New Roman" w:cs="Times New Roman"/>
          <w:sz w:val="28"/>
          <w:szCs w:val="28"/>
        </w:rPr>
        <w:t xml:space="preserve">лённых для них работ, информировать  уголовно </w:t>
      </w:r>
      <w:proofErr w:type="gramStart"/>
      <w:r w:rsidRPr="00D8160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81600">
        <w:rPr>
          <w:rFonts w:ascii="Times New Roman" w:hAnsi="Times New Roman" w:cs="Times New Roman"/>
          <w:sz w:val="28"/>
          <w:szCs w:val="28"/>
        </w:rPr>
        <w:t>сполнительную   инспекцию о количестве отработанных часов или уклонении   осужденных от исполнения наказания.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3. Обязательные работы выполняются осужденными </w:t>
      </w:r>
      <w:proofErr w:type="gramStart"/>
      <w:r w:rsidRPr="00D81600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00">
        <w:rPr>
          <w:rFonts w:ascii="Times New Roman" w:hAnsi="Times New Roman" w:cs="Times New Roman"/>
          <w:sz w:val="28"/>
          <w:szCs w:val="28"/>
        </w:rPr>
        <w:t xml:space="preserve"> безвозмездной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             основе.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 оставляю за собой.</w:t>
      </w: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D81600" w:rsidRPr="00D81600" w:rsidRDefault="00D81600" w:rsidP="00D816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>Лубянского  сельского поселения</w:t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</w:r>
      <w:r w:rsidRPr="00D81600">
        <w:rPr>
          <w:rFonts w:ascii="Times New Roman" w:hAnsi="Times New Roman" w:cs="Times New Roman"/>
          <w:b/>
          <w:sz w:val="28"/>
          <w:szCs w:val="28"/>
        </w:rPr>
        <w:tab/>
        <w:t xml:space="preserve"> В. Гончарова</w:t>
      </w:r>
    </w:p>
    <w:p w:rsidR="00D81600" w:rsidRPr="00D81600" w:rsidRDefault="00D81600" w:rsidP="00D8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УТВЕРЖДЕН</w:t>
      </w:r>
    </w:p>
    <w:p w:rsidR="00D81600" w:rsidRPr="00D81600" w:rsidRDefault="00D81600" w:rsidP="00D8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81600" w:rsidRPr="00D81600" w:rsidRDefault="00D81600" w:rsidP="00D8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Лубянского сельского поселения</w:t>
      </w:r>
    </w:p>
    <w:p w:rsidR="00D81600" w:rsidRPr="00D81600" w:rsidRDefault="00D81600" w:rsidP="00D8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31 января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00">
        <w:rPr>
          <w:rFonts w:ascii="Times New Roman" w:hAnsi="Times New Roman" w:cs="Times New Roman"/>
          <w:sz w:val="28"/>
          <w:szCs w:val="28"/>
        </w:rPr>
        <w:t>года № 7</w:t>
      </w:r>
    </w:p>
    <w:p w:rsidR="00D81600" w:rsidRPr="00D81600" w:rsidRDefault="00D81600" w:rsidP="00D8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Перечень</w:t>
      </w: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видов обязательных работ, на которых может использоваться</w:t>
      </w: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труд осужденных</w:t>
      </w:r>
    </w:p>
    <w:p w:rsidR="00D81600" w:rsidRPr="00D81600" w:rsidRDefault="00D81600" w:rsidP="00D81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1.Благоуствойство территорий</w:t>
      </w:r>
      <w:proofErr w:type="gramStart"/>
      <w:r w:rsidRPr="00D816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- детский сад, школа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- очистка от сорных растений – покос травы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-очистка придорожных территорий, остановок, тротуаров, скверов.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2. Побелка деревьев, бордюрных плит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3. Подсобные работы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4. Очистка пешеходных тротуаров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5. Очистка лесопарков.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6. Ликвидация  стихийных свалок ТБО.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>( График работы в детских садах и школах после 18 часов и в выходные дни)</w:t>
      </w: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00" w:rsidRPr="00D81600" w:rsidRDefault="00D81600" w:rsidP="00D816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6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81600" w:rsidRDefault="00D81600" w:rsidP="00D81600"/>
    <w:p w:rsidR="00D81600" w:rsidRPr="00491A25" w:rsidRDefault="00D81600" w:rsidP="00D81600">
      <w:pPr>
        <w:jc w:val="both"/>
        <w:rPr>
          <w:b/>
          <w:sz w:val="28"/>
          <w:szCs w:val="28"/>
        </w:rPr>
      </w:pPr>
    </w:p>
    <w:p w:rsidR="006B1615" w:rsidRDefault="006B1615"/>
    <w:sectPr w:rsidR="006B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600"/>
    <w:rsid w:val="006B1615"/>
    <w:rsid w:val="00D8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2019-02-04T06:53:00Z</dcterms:created>
  <dcterms:modified xsi:type="dcterms:W3CDTF">2019-02-04T06:55:00Z</dcterms:modified>
</cp:coreProperties>
</file>